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26FD" w14:textId="77777777" w:rsidR="00B574C1" w:rsidRPr="007F3EF1" w:rsidRDefault="00DD7584" w:rsidP="00DD7584">
      <w:pPr>
        <w:jc w:val="right"/>
        <w:rPr>
          <w:rFonts w:ascii="Calibri Light" w:hAnsi="Calibri Light" w:cs="Calibri Light"/>
        </w:rPr>
      </w:pPr>
      <w:r w:rsidRPr="007F3EF1">
        <w:rPr>
          <w:rFonts w:ascii="Calibri Light" w:hAnsi="Calibri Light" w:cs="Calibri Light"/>
        </w:rPr>
        <w:tab/>
      </w:r>
      <w:r w:rsidR="00D43F92" w:rsidRPr="007F3EF1">
        <w:rPr>
          <w:rFonts w:ascii="Calibri Light" w:hAnsi="Calibri Light" w:cs="Calibri Light"/>
        </w:rPr>
        <w:t xml:space="preserve">Príloha </w:t>
      </w:r>
      <w:r w:rsidR="007F3EF1" w:rsidRPr="007F3EF1">
        <w:rPr>
          <w:rFonts w:ascii="Calibri Light" w:hAnsi="Calibri Light" w:cs="Calibri Light"/>
        </w:rPr>
        <w:t>16</w:t>
      </w:r>
      <w:r w:rsidR="00D43F92" w:rsidRPr="007F3EF1">
        <w:rPr>
          <w:rFonts w:ascii="Calibri Light" w:hAnsi="Calibri Light" w:cs="Calibri Light"/>
        </w:rPr>
        <w:t xml:space="preserve"> </w:t>
      </w:r>
    </w:p>
    <w:p w14:paraId="4096A30F" w14:textId="77777777" w:rsidR="00DD7584" w:rsidRPr="007F3EF1" w:rsidRDefault="00DD7584" w:rsidP="00DD7584">
      <w:pPr>
        <w:jc w:val="right"/>
        <w:rPr>
          <w:rFonts w:ascii="Calibri Light" w:hAnsi="Calibri Light" w:cs="Calibri Light"/>
        </w:rPr>
      </w:pPr>
    </w:p>
    <w:p w14:paraId="6DFA46B2" w14:textId="77777777" w:rsidR="00F12BC8" w:rsidRPr="007F3EF1" w:rsidRDefault="007B5D2A" w:rsidP="007B5D2A">
      <w:pPr>
        <w:spacing w:before="240"/>
        <w:jc w:val="center"/>
        <w:rPr>
          <w:rFonts w:ascii="Calibri Light" w:hAnsi="Calibri Light" w:cs="Calibri Light"/>
          <w:b/>
          <w:caps/>
        </w:rPr>
      </w:pPr>
      <w:r w:rsidRPr="007F3EF1">
        <w:rPr>
          <w:rFonts w:ascii="Calibri Light" w:hAnsi="Calibri Light" w:cs="Calibri Light"/>
          <w:b/>
          <w:caps/>
        </w:rPr>
        <w:t>Prehlásenie o čísle osobného bankového účtu Zamestnanca</w:t>
      </w:r>
      <w:r w:rsidR="00D43F92" w:rsidRPr="007F3EF1">
        <w:rPr>
          <w:rFonts w:ascii="Calibri Light" w:hAnsi="Calibri Light" w:cs="Calibri Light"/>
          <w:b/>
          <w:caps/>
        </w:rPr>
        <w:t xml:space="preserve"> ROZVOJOVÉHO TÍMU</w:t>
      </w:r>
      <w:r w:rsidR="00DD7584" w:rsidRPr="007F3EF1">
        <w:rPr>
          <w:rStyle w:val="Odkaznapoznmkupodiarou"/>
          <w:rFonts w:ascii="Calibri Light" w:hAnsi="Calibri Light" w:cs="Calibri Light"/>
          <w:b/>
          <w:caps/>
        </w:rPr>
        <w:footnoteReference w:id="1"/>
      </w:r>
    </w:p>
    <w:p w14:paraId="3577091C" w14:textId="77777777" w:rsidR="007B5D2A" w:rsidRPr="007F3EF1" w:rsidRDefault="007B5D2A" w:rsidP="00F12BC8">
      <w:pPr>
        <w:spacing w:before="240"/>
        <w:rPr>
          <w:rFonts w:ascii="Calibri Light" w:hAnsi="Calibri Light" w:cs="Calibri Light"/>
          <w:b/>
        </w:rPr>
      </w:pPr>
    </w:p>
    <w:p w14:paraId="32A5471F" w14:textId="77777777" w:rsidR="00736E46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Meno a Priezvisko,</w:t>
      </w:r>
      <w:r w:rsidR="00736E46" w:rsidRPr="007F3EF1">
        <w:rPr>
          <w:rFonts w:ascii="Calibri Light" w:hAnsi="Calibri Light" w:cs="Calibri Light"/>
          <w:b/>
        </w:rPr>
        <w:t xml:space="preserve"> Titul:</w:t>
      </w:r>
    </w:p>
    <w:p w14:paraId="09A642D6" w14:textId="77777777" w:rsidR="00CA2B03" w:rsidRPr="007F3EF1" w:rsidRDefault="00736E46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Pozícia: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14:paraId="4A5EC5A9" w14:textId="77777777"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Číslo účtu (formát IBAN):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14:paraId="30D1CDE5" w14:textId="77777777" w:rsidR="00F12BC8" w:rsidRPr="007F3EF1" w:rsidRDefault="00F12BC8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Názov banky:</w:t>
      </w:r>
      <w:r w:rsidR="00DE4EB1" w:rsidRPr="007F3EF1">
        <w:rPr>
          <w:rFonts w:ascii="Calibri Light" w:hAnsi="Calibri Light" w:cs="Calibri Light"/>
          <w:b/>
        </w:rPr>
        <w:t xml:space="preserve"> </w:t>
      </w:r>
    </w:p>
    <w:p w14:paraId="7BD49A70" w14:textId="77777777" w:rsidR="00F12BC8" w:rsidRPr="007F3EF1" w:rsidRDefault="00482C17" w:rsidP="00F12BC8">
      <w:pPr>
        <w:spacing w:before="240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Dátum</w:t>
      </w:r>
      <w:r w:rsidR="00F12BC8" w:rsidRPr="007F3EF1">
        <w:rPr>
          <w:rFonts w:ascii="Calibri Light" w:hAnsi="Calibri Light" w:cs="Calibri Light"/>
          <w:b/>
        </w:rPr>
        <w:t>:</w:t>
      </w:r>
      <w:r w:rsidR="00BC35C6" w:rsidRPr="007F3EF1">
        <w:rPr>
          <w:rFonts w:ascii="Calibri Light" w:hAnsi="Calibri Light" w:cs="Calibri Light"/>
          <w:b/>
        </w:rPr>
        <w:t xml:space="preserve"> </w:t>
      </w:r>
    </w:p>
    <w:p w14:paraId="2635A922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73A64D4C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4DF0558B" w14:textId="77777777" w:rsidR="007F3EF1" w:rsidRDefault="007F3EF1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</w:p>
    <w:p w14:paraId="180E95EE" w14:textId="77777777" w:rsidR="00F12BC8" w:rsidRPr="007F3EF1" w:rsidRDefault="00F12BC8" w:rsidP="007F3EF1">
      <w:pPr>
        <w:spacing w:before="240"/>
        <w:ind w:left="3540" w:firstLine="708"/>
        <w:rPr>
          <w:rFonts w:ascii="Calibri Light" w:hAnsi="Calibri Light" w:cs="Calibri Light"/>
          <w:b/>
        </w:rPr>
      </w:pPr>
      <w:r w:rsidRPr="007F3EF1">
        <w:rPr>
          <w:rFonts w:ascii="Calibri Light" w:hAnsi="Calibri Light" w:cs="Calibri Light"/>
          <w:b/>
        </w:rPr>
        <w:t>Podpis:</w:t>
      </w:r>
      <w:r w:rsidR="00B574C1" w:rsidRPr="007F3EF1">
        <w:rPr>
          <w:rFonts w:ascii="Calibri Light" w:hAnsi="Calibri Light" w:cs="Calibri Light"/>
          <w:b/>
        </w:rPr>
        <w:t>________________</w:t>
      </w:r>
    </w:p>
    <w:sectPr w:rsidR="00F12BC8" w:rsidRPr="007F3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51C01" w14:textId="77777777" w:rsidR="004A4CCE" w:rsidRDefault="004A4CCE" w:rsidP="00DD7584">
      <w:pPr>
        <w:spacing w:after="0" w:line="240" w:lineRule="auto"/>
      </w:pPr>
      <w:r>
        <w:separator/>
      </w:r>
    </w:p>
  </w:endnote>
  <w:endnote w:type="continuationSeparator" w:id="0">
    <w:p w14:paraId="55F885C5" w14:textId="77777777" w:rsidR="004A4CCE" w:rsidRDefault="004A4CCE" w:rsidP="00DD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D42C" w14:textId="77777777" w:rsidR="00D32A85" w:rsidRDefault="00D32A8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F6C0" w14:textId="7B8F3A93" w:rsidR="00D32A85" w:rsidRPr="002E57BE" w:rsidRDefault="00D32A85" w:rsidP="00D32A85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D32A85"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48309884" w14:textId="1E2428B2" w:rsidR="00D43F92" w:rsidRPr="002E57BE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2E57BE"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0B57E303" w14:textId="77777777" w:rsidR="00D43F92" w:rsidRPr="002E57BE" w:rsidRDefault="00D43F92" w:rsidP="00D43F92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2E57BE">
      <w:rPr>
        <w:rFonts w:ascii="Calibri Light" w:hAnsi="Calibri Light" w:cs="Calibri Light"/>
        <w:color w:val="808080"/>
        <w:sz w:val="16"/>
        <w:szCs w:val="16"/>
      </w:rPr>
      <w:t>https://ec.europa.eu/european-social-fund-plus/sk</w:t>
    </w:r>
  </w:p>
  <w:p w14:paraId="45ACA283" w14:textId="77777777" w:rsidR="00DD7584" w:rsidRPr="00D32A85" w:rsidRDefault="00DD7584" w:rsidP="00DD7584">
    <w:pPr>
      <w:pStyle w:val="Pta"/>
      <w:rPr>
        <w:sz w:val="16"/>
        <w:szCs w:val="16"/>
      </w:rPr>
    </w:pPr>
  </w:p>
  <w:p w14:paraId="0AE34CD1" w14:textId="77777777" w:rsidR="00DD7584" w:rsidRDefault="00DD75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8F35" w14:textId="77777777" w:rsidR="00D32A85" w:rsidRDefault="00D32A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64E98" w14:textId="77777777" w:rsidR="004A4CCE" w:rsidRDefault="004A4CCE" w:rsidP="00DD7584">
      <w:pPr>
        <w:spacing w:after="0" w:line="240" w:lineRule="auto"/>
      </w:pPr>
      <w:r>
        <w:separator/>
      </w:r>
    </w:p>
  </w:footnote>
  <w:footnote w:type="continuationSeparator" w:id="0">
    <w:p w14:paraId="348DD475" w14:textId="77777777" w:rsidR="004A4CCE" w:rsidRDefault="004A4CCE" w:rsidP="00DD7584">
      <w:pPr>
        <w:spacing w:after="0" w:line="240" w:lineRule="auto"/>
      </w:pPr>
      <w:r>
        <w:continuationSeparator/>
      </w:r>
    </w:p>
  </w:footnote>
  <w:footnote w:id="1">
    <w:p w14:paraId="5D62C599" w14:textId="77777777" w:rsidR="00DD7584" w:rsidRPr="00DD7584" w:rsidRDefault="00DD7584">
      <w:pPr>
        <w:pStyle w:val="Textpoznmkypodiarou"/>
        <w:rPr>
          <w:rFonts w:ascii="Calibri Light" w:hAnsi="Calibri Light" w:cs="Calibri Light"/>
          <w:sz w:val="18"/>
          <w:szCs w:val="18"/>
        </w:rPr>
      </w:pPr>
      <w:r w:rsidRPr="00DD7584">
        <w:rPr>
          <w:rStyle w:val="Odkaznapoznmkupodiarou"/>
          <w:rFonts w:ascii="Calibri Light" w:hAnsi="Calibri Light" w:cs="Calibri Light"/>
          <w:sz w:val="18"/>
          <w:szCs w:val="18"/>
        </w:rPr>
        <w:footnoteRef/>
      </w:r>
      <w:r w:rsidRPr="00DD7584">
        <w:rPr>
          <w:rFonts w:ascii="Calibri Light" w:hAnsi="Calibri Light" w:cs="Calibri Light"/>
          <w:sz w:val="18"/>
          <w:szCs w:val="18"/>
        </w:rPr>
        <w:t xml:space="preserve"> na ktorý bude pravidelne (mesačne) uhrádzaná mzda zamestnanca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DA40" w14:textId="77777777" w:rsidR="00D32A85" w:rsidRDefault="00D32A8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EEA" w14:textId="77777777" w:rsidR="00DD7584" w:rsidRDefault="00A0404E" w:rsidP="004178C6">
    <w:pPr>
      <w:pStyle w:val="Hlavika"/>
      <w:rPr>
        <w:b/>
        <w:color w:val="4D4D4D"/>
      </w:rPr>
    </w:pPr>
    <w:r w:rsidRPr="00F43FAA">
      <w:rPr>
        <w:noProof/>
        <w:lang w:eastAsia="sk-SK"/>
      </w:rPr>
      <w:drawing>
        <wp:inline distT="0" distB="0" distL="0" distR="0" wp14:anchorId="3DBDCF6E" wp14:editId="35CB9012">
          <wp:extent cx="5760720" cy="54864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7FDCC" w14:textId="77777777" w:rsidR="00D32A85" w:rsidRDefault="00D32A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BC8"/>
    <w:rsid w:val="00226E9F"/>
    <w:rsid w:val="002409A1"/>
    <w:rsid w:val="00261458"/>
    <w:rsid w:val="002B3C27"/>
    <w:rsid w:val="002E57BE"/>
    <w:rsid w:val="002F492F"/>
    <w:rsid w:val="003721FE"/>
    <w:rsid w:val="004178C6"/>
    <w:rsid w:val="004234F1"/>
    <w:rsid w:val="00482C17"/>
    <w:rsid w:val="004A4CCE"/>
    <w:rsid w:val="005F230F"/>
    <w:rsid w:val="00627E10"/>
    <w:rsid w:val="00736E46"/>
    <w:rsid w:val="00742971"/>
    <w:rsid w:val="00780EBF"/>
    <w:rsid w:val="007B5D2A"/>
    <w:rsid w:val="007F3EF1"/>
    <w:rsid w:val="0093655C"/>
    <w:rsid w:val="00A0404E"/>
    <w:rsid w:val="00AA2182"/>
    <w:rsid w:val="00AF292A"/>
    <w:rsid w:val="00B403F4"/>
    <w:rsid w:val="00B574C1"/>
    <w:rsid w:val="00BC35C6"/>
    <w:rsid w:val="00C26445"/>
    <w:rsid w:val="00CA2B03"/>
    <w:rsid w:val="00CB5E88"/>
    <w:rsid w:val="00D32A85"/>
    <w:rsid w:val="00D43F92"/>
    <w:rsid w:val="00D71360"/>
    <w:rsid w:val="00DD7584"/>
    <w:rsid w:val="00DE4EB1"/>
    <w:rsid w:val="00DF7E59"/>
    <w:rsid w:val="00E776F7"/>
    <w:rsid w:val="00F1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B13DB"/>
  <w15:chartTrackingRefBased/>
  <w15:docId w15:val="{8E330AD4-AB3D-4454-8D8F-1DC9C55E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8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82C17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DD758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DD7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D7584"/>
    <w:rPr>
      <w:sz w:val="22"/>
      <w:szCs w:val="22"/>
      <w:lang w:eastAsia="en-US"/>
    </w:rPr>
  </w:style>
  <w:style w:type="character" w:styleId="Hypertextovprepojenie">
    <w:name w:val="Hyperlink"/>
    <w:uiPriority w:val="99"/>
    <w:rsid w:val="00DD7584"/>
    <w:rPr>
      <w:rFonts w:cs="Times New Roman"/>
      <w:color w:val="0000FF"/>
      <w:u w:val="single"/>
    </w:rPr>
  </w:style>
  <w:style w:type="paragraph" w:customStyle="1" w:styleId="Default">
    <w:name w:val="Default"/>
    <w:rsid w:val="00DD7584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D758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DD7584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DD7584"/>
    <w:rPr>
      <w:vertAlign w:val="superscript"/>
    </w:rPr>
  </w:style>
  <w:style w:type="paragraph" w:styleId="Revzia">
    <w:name w:val="Revision"/>
    <w:hidden/>
    <w:uiPriority w:val="99"/>
    <w:semiHidden/>
    <w:rsid w:val="00D32A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828DE-4124-4669-B8E4-92BD8A61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Zubková Ingrid</cp:lastModifiedBy>
  <cp:revision>6</cp:revision>
  <cp:lastPrinted>2019-06-04T07:39:00Z</cp:lastPrinted>
  <dcterms:created xsi:type="dcterms:W3CDTF">2023-08-13T13:42:00Z</dcterms:created>
  <dcterms:modified xsi:type="dcterms:W3CDTF">2023-10-26T21:40:00Z</dcterms:modified>
</cp:coreProperties>
</file>